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23" w:rsidRDefault="00266823" w:rsidP="002668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4FF56FC" wp14:editId="72B8B5E2">
            <wp:extent cx="600075" cy="714375"/>
            <wp:effectExtent l="0" t="0" r="9525" b="952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823" w:rsidRDefault="00266823" w:rsidP="002668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  <w:t>OGRES NOVADA PAŠVALDĪBA</w:t>
      </w:r>
    </w:p>
    <w:p w:rsidR="00266823" w:rsidRDefault="00266823" w:rsidP="002668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>Reģ.Nr.90000024455, Brīvības iela 33, Ogre, Ogres nov., LV-5001</w:t>
      </w:r>
    </w:p>
    <w:p w:rsidR="00266823" w:rsidRDefault="00266823" w:rsidP="0026682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 xml:space="preserve">tālrunis 65071160, fakss 65071161, </w:t>
      </w:r>
      <w:r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e-pasts: ogredome@ogresnovads.lv, www.ogresnovads.lv </w:t>
      </w:r>
    </w:p>
    <w:p w:rsidR="00266823" w:rsidRPr="00373B88" w:rsidRDefault="00266823" w:rsidP="002668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GB"/>
        </w:rPr>
      </w:pPr>
    </w:p>
    <w:p w:rsidR="00266823" w:rsidRDefault="00266823" w:rsidP="0026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:rsidR="00266823" w:rsidRPr="00373B88" w:rsidRDefault="00266823" w:rsidP="00266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6823" w:rsidRPr="00373B88" w:rsidRDefault="00266823" w:rsidP="00266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6823" w:rsidRDefault="00266823" w:rsidP="0026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Ogrē, Brīvības ielā 33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46BD4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2019.gada 21.martā</w:t>
      </w:r>
    </w:p>
    <w:p w:rsidR="00266823" w:rsidRPr="00373B88" w:rsidRDefault="00266823" w:rsidP="00266823">
      <w:pPr>
        <w:spacing w:after="0" w:line="240" w:lineRule="auto"/>
        <w:ind w:left="2880" w:firstLine="720"/>
        <w:rPr>
          <w:rFonts w:ascii="Times New Roman" w:hAnsi="Times New Roman" w:cs="Times New Roman"/>
          <w:bCs/>
          <w:sz w:val="28"/>
          <w:szCs w:val="28"/>
        </w:rPr>
      </w:pPr>
    </w:p>
    <w:p w:rsidR="00266823" w:rsidRPr="003B57A1" w:rsidRDefault="00266823" w:rsidP="0026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B57A1">
        <w:rPr>
          <w:rFonts w:ascii="Times New Roman" w:hAnsi="Times New Roman" w:cs="Times New Roman"/>
          <w:b/>
          <w:bCs/>
          <w:sz w:val="24"/>
          <w:szCs w:val="24"/>
        </w:rPr>
        <w:t>7.§</w:t>
      </w:r>
    </w:p>
    <w:p w:rsidR="00266823" w:rsidRDefault="00266823" w:rsidP="0026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 Ogres novada pašvaldībai piekrītošās zemes vienības “Bajāri-1”, Krapes pag., Ogres nov., iznomāšanu</w:t>
      </w:r>
    </w:p>
    <w:p w:rsidR="00266823" w:rsidRPr="00373B88" w:rsidRDefault="00266823" w:rsidP="00266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66823" w:rsidRDefault="00266823" w:rsidP="002668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Izskatot D. Dz., personas kods [personas kods], dzīvo [dzīvesvietas adrese], 2019.gada 04.februāra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D9342E">
        <w:rPr>
          <w:rFonts w:ascii="Times New Roman" w:eastAsia="Times New Roman" w:hAnsi="Times New Roman" w:cs="Times New Roman"/>
          <w:bCs/>
          <w:sz w:val="24"/>
          <w:szCs w:val="24"/>
        </w:rPr>
        <w:t>reģistrēts Krapes pagasta pārvaldē 2019.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gada 4.februārī ar</w:t>
      </w:r>
      <w:r w:rsidRPr="00D934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57A1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Nr.2.1.-7/31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par zemes vienības “Bajāri-1”,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Krapes pag., Ogres nov. (kadastra apzīmējums 7452 004 0083)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2,30 ha platībā nomu personiskās palīgsaimniecības vajadzībām uz desmit gadiem, Ogres novada pašvaldības dome konstatēja:</w:t>
      </w:r>
    </w:p>
    <w:p w:rsidR="00266823" w:rsidRDefault="00266823" w:rsidP="002668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EB77A0">
        <w:rPr>
          <w:rFonts w:ascii="Times New Roman" w:eastAsia="Times New Roman" w:hAnsi="Times New Roman" w:cs="Times New Roman"/>
          <w:bCs/>
          <w:sz w:val="24"/>
          <w:szCs w:val="24"/>
        </w:rPr>
        <w:t xml:space="preserve">askaņā ar Ogres novada domes 2015.gada 15.oktobra </w:t>
      </w:r>
      <w:r w:rsidRPr="003B57A1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lēmumu</w:t>
      </w:r>
      <w:r w:rsidRPr="00EB77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0B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“Par zemes vienību “Bajāri-1”,Krapes pag., Ogres nov.,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90B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piekritību Ogres novada pašvaldībai”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EB77A0">
        <w:rPr>
          <w:rFonts w:ascii="Times New Roman" w:eastAsia="Times New Roman" w:hAnsi="Times New Roman" w:cs="Times New Roman"/>
          <w:bCs/>
          <w:sz w:val="24"/>
          <w:szCs w:val="24"/>
        </w:rPr>
        <w:t xml:space="preserve">zemes vienība ar kadastra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apzīmējumu </w:t>
      </w:r>
      <w:r w:rsidRPr="00EB77A0">
        <w:rPr>
          <w:rFonts w:ascii="Times New Roman" w:eastAsia="Times New Roman" w:hAnsi="Times New Roman" w:cs="Times New Roman"/>
          <w:bCs/>
          <w:sz w:val="24"/>
          <w:szCs w:val="24"/>
        </w:rPr>
        <w:t>7452 004 0083 2,30 ha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platībā</w:t>
      </w:r>
      <w:r w:rsidRPr="00EB77A0">
        <w:rPr>
          <w:rFonts w:ascii="Times New Roman" w:eastAsia="Times New Roman" w:hAnsi="Times New Roman" w:cs="Times New Roman"/>
          <w:bCs/>
          <w:sz w:val="24"/>
          <w:szCs w:val="24"/>
        </w:rPr>
        <w:t xml:space="preserve"> piekrīt Ogres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novada pašvaldībai,</w:t>
      </w:r>
    </w:p>
    <w:p w:rsidR="00266823" w:rsidRPr="00EB77A0" w:rsidRDefault="00266823" w:rsidP="002668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zemes vienība nav iznomāta un nav apbūvēta.</w:t>
      </w:r>
    </w:p>
    <w:p w:rsidR="00266823" w:rsidRDefault="00266823" w:rsidP="002668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93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Ņ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emot vērā </w:t>
      </w:r>
      <w:r w:rsidRPr="00D93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Ogres novada pašvaldības </w:t>
      </w:r>
      <w:r w:rsidRPr="00D9342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Īpašuma iznomāšanas komisijas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</w:t>
      </w:r>
      <w:r w:rsidRPr="003B57A1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3B57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2019.gada 28.februāra  sēdes protokola Nr. 5 izrakstu 10.§,</w:t>
      </w:r>
      <w:r w:rsidRPr="003B57A1">
        <w:rPr>
          <w:rFonts w:ascii="Times New Roman" w:hAnsi="Times New Roman" w:cs="Times New Roman"/>
          <w:sz w:val="24"/>
          <w:szCs w:val="24"/>
        </w:rPr>
        <w:t xml:space="preserve"> </w:t>
      </w:r>
      <w:r w:rsidRPr="00D93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pamatojoties uz </w:t>
      </w:r>
      <w:r w:rsidRPr="00D9342E">
        <w:rPr>
          <w:rFonts w:ascii="Times New Roman" w:hAnsi="Times New Roman" w:cs="Times New Roman"/>
          <w:color w:val="000000" w:themeColor="text1"/>
          <w:sz w:val="24"/>
          <w:szCs w:val="24"/>
        </w:rPr>
        <w:t>Ministru kabineta 2018.gada 19.jūnija noteikumu Nr.350 “Publiskas personas zemes nomas un apbūves tiesības noteikumi” 28.punktu un 29.2.apakšpunktu</w:t>
      </w:r>
      <w:r w:rsidRPr="00D93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Ogres novada pašvaldības 2012.gada 24.maija saistošo noteikumu Nr.13/2012 “</w:t>
      </w:r>
      <w:hyperlink r:id="rId7" w:history="1">
        <w:r w:rsidRPr="00D9342E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Par neapbūvētu zemesgabalu (personiskām palīgsaimniecībām un sakņu (ģimenes) dārziem) nomas maksas aprēķināšanas kārtību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 2.2.apakšpunktu, </w:t>
      </w:r>
    </w:p>
    <w:p w:rsidR="00266823" w:rsidRPr="00373B88" w:rsidRDefault="00266823" w:rsidP="002668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823" w:rsidRPr="00F329DE" w:rsidRDefault="00266823" w:rsidP="0026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balsojot: PAR –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13 balsis (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E.Helmanis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G.Sīviņš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S. Kirhnere,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M.Siliņš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Dz.Žindiga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Dz.Mozule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D.Širovs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A.Mangulis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J.Laptevs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M.Leja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J.Iklāvs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J.Latišs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E.Bartkevičs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</w:p>
    <w:p w:rsidR="00266823" w:rsidRPr="00F329DE" w:rsidRDefault="00266823" w:rsidP="00266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nav, 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ATTURAS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nav,</w:t>
      </w:r>
    </w:p>
    <w:p w:rsidR="00266823" w:rsidRPr="00F329DE" w:rsidRDefault="00266823" w:rsidP="00266823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NOLEMJ:</w:t>
      </w:r>
    </w:p>
    <w:p w:rsidR="00266823" w:rsidRPr="00373B88" w:rsidRDefault="00266823" w:rsidP="002668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823" w:rsidRDefault="00266823" w:rsidP="00266823">
      <w:pPr>
        <w:numPr>
          <w:ilvl w:val="0"/>
          <w:numId w:val="1"/>
        </w:numPr>
        <w:tabs>
          <w:tab w:val="clear" w:pos="360"/>
          <w:tab w:val="num" w:pos="567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Iznomāt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D. Dz.,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personas kods [personas kods], Ogres novada pašvaldībai piekrītošo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zemes vienību “Bajāri-1”, Krapes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pag., Ogres nov.</w:t>
      </w:r>
      <w:r w:rsidRPr="00EB77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(kadastra apzīmējums 7452 004 0083) 2,30 ha platībā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hyperlink r:id="rId8" w:history="1">
        <w:r w:rsidRPr="00400F4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saskaņā ar grafisko pielikumu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uz desmit gadiem personiskās palīgsaimniecības vajadzībām par zemes nomas maksu gadā 0,5% apmērā no zemes kadastrālās vērtības, bet ne mazāk kā 7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ar nosacījumu, ka nomnieks iznomātajā zemesgabalā neveic saimniecisko darbību.</w:t>
      </w:r>
    </w:p>
    <w:p w:rsidR="00266823" w:rsidRDefault="00266823" w:rsidP="0026682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Uzdot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novada pašvaldības </w:t>
      </w:r>
      <w:r>
        <w:rPr>
          <w:rFonts w:ascii="Times New Roman" w:eastAsia="Times New Roman" w:hAnsi="Times New Roman" w:cs="Times New Roman"/>
          <w:sz w:val="24"/>
          <w:szCs w:val="24"/>
        </w:rPr>
        <w:t>Krapes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pārvaldes vadītājam Inesei Sandorei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viena mēneša laikā no lēmuma spēkā stāšanās brīža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sagatavot un organizēt zemes nomas līguma noslēgšanu atbilstoši </w:t>
      </w:r>
      <w:r>
        <w:rPr>
          <w:rFonts w:ascii="Times New Roman" w:hAnsi="Times New Roman" w:cs="Times New Roman"/>
          <w:sz w:val="24"/>
          <w:szCs w:val="24"/>
        </w:rPr>
        <w:t>Ministru kabineta 2018.gada 19.jūnija noteikumiem Nr.350 “Publiskas personas zemes nomas un apbūves tiesības noteikumi”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66823" w:rsidRDefault="00266823" w:rsidP="0026682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Kontroli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lēmuma izpildi uzdot </w:t>
      </w:r>
      <w:r>
        <w:rPr>
          <w:rFonts w:ascii="Times New Roman" w:hAnsi="Times New Roman" w:cs="Times New Roman"/>
          <w:sz w:val="24"/>
        </w:rPr>
        <w:t xml:space="preserve">pašvaldības izpilddirektoram Pēterim </w:t>
      </w:r>
      <w:proofErr w:type="spellStart"/>
      <w:r>
        <w:rPr>
          <w:rFonts w:ascii="Times New Roman" w:hAnsi="Times New Roman" w:cs="Times New Roman"/>
          <w:sz w:val="24"/>
        </w:rPr>
        <w:t>Špakovskim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266823" w:rsidRPr="00373B88" w:rsidRDefault="00266823" w:rsidP="0026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823" w:rsidRPr="00373B88" w:rsidRDefault="00266823" w:rsidP="0026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823" w:rsidRDefault="00266823" w:rsidP="002668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(Sēdes vadītāja,</w:t>
      </w:r>
    </w:p>
    <w:p w:rsidR="00266823" w:rsidRDefault="00266823" w:rsidP="002668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domes priekšsēdētāja E.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Helmaņa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paraksts)</w:t>
      </w:r>
    </w:p>
    <w:p w:rsidR="00766062" w:rsidRDefault="00766062"/>
    <w:sectPr w:rsidR="00766062" w:rsidSect="00F9493D">
      <w:pgSz w:w="11906" w:h="16838"/>
      <w:pgMar w:top="1135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071A"/>
    <w:multiLevelType w:val="hybridMultilevel"/>
    <w:tmpl w:val="7A9073C8"/>
    <w:lvl w:ilvl="0" w:tplc="548AB21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23"/>
    <w:rsid w:val="00266823"/>
    <w:rsid w:val="00400F41"/>
    <w:rsid w:val="0076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48B269-55A2-441B-A41D-E53B519D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8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8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7_2103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ace\Desktop\D&#257;rzi&#326;i%20Kolli&#326;a\13_2012%20saist%20not%20zemes%20nomas%20maksas%20aprekin%20aktuala%20redakcij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ce\Desktop\D&#257;rzi&#326;i%20Kolli&#326;a\iesniegums_Barauns_starki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2019-03-28T15:14:00Z</dcterms:created>
  <dcterms:modified xsi:type="dcterms:W3CDTF">2019-03-28T15:14:00Z</dcterms:modified>
</cp:coreProperties>
</file>